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5C" w:rsidRPr="008F455C" w:rsidRDefault="008F455C" w:rsidP="00967FBC">
      <w:pPr>
        <w:rPr>
          <w:rFonts w:ascii="Arial" w:hAnsi="Arial" w:cs="Arial"/>
        </w:rPr>
      </w:pPr>
    </w:p>
    <w:p w:rsidR="008F455C" w:rsidRPr="008F455C" w:rsidRDefault="008F455C" w:rsidP="008F455C">
      <w:pPr>
        <w:rPr>
          <w:rFonts w:ascii="Arial" w:hAnsi="Arial" w:cs="Arial"/>
        </w:rPr>
      </w:pPr>
    </w:p>
    <w:p w:rsidR="004905B4" w:rsidRDefault="00090FF0" w:rsidP="004905B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.4pt;margin-top:6.15pt;width:329.45pt;height:110.85pt;z-index:251660288" o:allowincell="f" stroked="f">
            <v:textbox style="mso-next-textbox:#_x0000_s1027">
              <w:txbxContent>
                <w:p w:rsidR="004905B4" w:rsidRDefault="004905B4" w:rsidP="004905B4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80"/>
                      <w:sz w:val="36"/>
                    </w:rPr>
                    <w:t>Zespół Szkół</w:t>
                  </w:r>
                </w:p>
                <w:p w:rsidR="004905B4" w:rsidRDefault="004905B4" w:rsidP="004905B4">
                  <w:pPr>
                    <w:pStyle w:val="Nagwek1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Ekonomiczno-Usługowych</w:t>
                  </w:r>
                </w:p>
                <w:p w:rsidR="004905B4" w:rsidRPr="0061055E" w:rsidRDefault="004905B4" w:rsidP="004905B4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</w:rPr>
                    <w:t xml:space="preserve">44-217 Rybnik, ul.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Św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. </w:t>
                  </w:r>
                  <w:proofErr w:type="spellStart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>Józefa</w:t>
                  </w:r>
                  <w:proofErr w:type="spellEnd"/>
                  <w:r w:rsidRPr="0061055E">
                    <w:rPr>
                      <w:rFonts w:ascii="Bookman Old Style" w:hAnsi="Bookman Old Style"/>
                      <w:color w:val="000080"/>
                      <w:sz w:val="22"/>
                      <w:lang w:val="en-US"/>
                    </w:rPr>
                    <w:t xml:space="preserve"> 30</w:t>
                  </w:r>
                </w:p>
                <w:p w:rsidR="004905B4" w:rsidRDefault="004905B4" w:rsidP="004905B4">
                  <w:pPr>
                    <w:pStyle w:val="Tekstpodstawowy"/>
                  </w:pPr>
                  <w:r>
                    <w:t>tel.: 0(prefix)32 42 236 63, 42 251 34, tel./fax: 42 235 49</w:t>
                  </w:r>
                </w:p>
                <w:p w:rsidR="004905B4" w:rsidRDefault="004905B4" w:rsidP="004905B4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NIP: 642-27-07-653  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Regon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: 000199504</w:t>
                  </w:r>
                </w:p>
                <w:p w:rsidR="004905B4" w:rsidRDefault="004905B4" w:rsidP="004905B4">
                  <w:pPr>
                    <w:jc w:val="center"/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</w:pPr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Bookman Old Style" w:hAnsi="Bookman Old Style"/>
                      <w:color w:val="000080"/>
                      <w:sz w:val="22"/>
                      <w:lang w:val="de-DE"/>
                    </w:rPr>
                    <w:t xml:space="preserve">: </w:t>
                  </w:r>
                  <w:hyperlink r:id="rId4" w:history="1">
                    <w:r>
                      <w:rPr>
                        <w:rStyle w:val="Hipercze"/>
                        <w:rFonts w:ascii="Bookman Old Style" w:hAnsi="Bookman Old Style"/>
                        <w:sz w:val="22"/>
                        <w:lang w:val="de-DE"/>
                      </w:rPr>
                      <w:t>ekonomikrybnik@wp.pl</w:t>
                    </w:r>
                  </w:hyperlink>
                </w:p>
              </w:txbxContent>
            </v:textbox>
          </v:shape>
        </w:pict>
      </w:r>
      <w:r w:rsidR="004905B4">
        <w:rPr>
          <w:noProof/>
        </w:rPr>
        <w:drawing>
          <wp:inline distT="0" distB="0" distL="0" distR="0">
            <wp:extent cx="1714500" cy="12573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5C" w:rsidRDefault="008F455C" w:rsidP="008F455C"/>
    <w:p w:rsidR="004905B4" w:rsidRDefault="004905B4" w:rsidP="008F455C"/>
    <w:p w:rsidR="004905B4" w:rsidRPr="004905B4" w:rsidRDefault="004905B4" w:rsidP="004905B4">
      <w:pPr>
        <w:ind w:left="4956" w:firstLine="708"/>
        <w:rPr>
          <w:rFonts w:ascii="Arial" w:hAnsi="Arial" w:cs="Arial"/>
        </w:rPr>
      </w:pPr>
      <w:r w:rsidRPr="004905B4">
        <w:rPr>
          <w:rFonts w:ascii="Arial" w:hAnsi="Arial" w:cs="Arial"/>
        </w:rPr>
        <w:t>Rybnik, dnia 10.09.2010 r.</w:t>
      </w:r>
    </w:p>
    <w:p w:rsidR="004905B4" w:rsidRPr="004905B4" w:rsidRDefault="004905B4" w:rsidP="004905B4">
      <w:pPr>
        <w:rPr>
          <w:rFonts w:ascii="Arial" w:hAnsi="Arial" w:cs="Arial"/>
        </w:rPr>
      </w:pPr>
    </w:p>
    <w:p w:rsidR="004905B4" w:rsidRPr="004905B4" w:rsidRDefault="004905B4" w:rsidP="004905B4">
      <w:pPr>
        <w:rPr>
          <w:rFonts w:ascii="Arial" w:hAnsi="Arial" w:cs="Arial"/>
        </w:rPr>
      </w:pPr>
    </w:p>
    <w:p w:rsidR="004905B4" w:rsidRPr="004905B4" w:rsidRDefault="004905B4" w:rsidP="004905B4">
      <w:pPr>
        <w:rPr>
          <w:rFonts w:ascii="Arial" w:hAnsi="Arial" w:cs="Arial"/>
        </w:rPr>
      </w:pPr>
    </w:p>
    <w:p w:rsidR="004905B4" w:rsidRPr="004905B4" w:rsidRDefault="004905B4" w:rsidP="00490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5B4">
        <w:rPr>
          <w:rFonts w:ascii="Arial" w:hAnsi="Arial" w:cs="Arial"/>
          <w:b/>
          <w:sz w:val="28"/>
          <w:szCs w:val="28"/>
        </w:rPr>
        <w:t>Zarządzenie dyrektora nr 23/2010</w:t>
      </w:r>
    </w:p>
    <w:p w:rsidR="004905B4" w:rsidRPr="004905B4" w:rsidRDefault="004905B4" w:rsidP="00490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5B4">
        <w:rPr>
          <w:rFonts w:ascii="Arial" w:hAnsi="Arial" w:cs="Arial"/>
          <w:b/>
          <w:sz w:val="28"/>
          <w:szCs w:val="28"/>
        </w:rPr>
        <w:t>z dnia 10.09.2010 r.</w:t>
      </w:r>
    </w:p>
    <w:p w:rsidR="004905B4" w:rsidRPr="004905B4" w:rsidRDefault="004905B4" w:rsidP="00490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905B4">
        <w:rPr>
          <w:rFonts w:ascii="Arial" w:hAnsi="Arial" w:cs="Arial"/>
          <w:b/>
          <w:sz w:val="28"/>
          <w:szCs w:val="28"/>
        </w:rPr>
        <w:t>w sprawie powołania komisji do wyceny inwentaryzacji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905B4" w:rsidRPr="004905B4" w:rsidRDefault="004905B4" w:rsidP="004905B4">
      <w:pPr>
        <w:jc w:val="both"/>
        <w:rPr>
          <w:rFonts w:ascii="Arial" w:hAnsi="Arial" w:cs="Arial"/>
          <w:b/>
        </w:rPr>
      </w:pPr>
    </w:p>
    <w:p w:rsidR="004905B4" w:rsidRPr="004905B4" w:rsidRDefault="004905B4" w:rsidP="004905B4">
      <w:pPr>
        <w:jc w:val="both"/>
        <w:rPr>
          <w:rFonts w:ascii="Arial" w:hAnsi="Arial" w:cs="Arial"/>
          <w:b/>
        </w:rPr>
      </w:pPr>
    </w:p>
    <w:p w:rsidR="004905B4" w:rsidRPr="004905B4" w:rsidRDefault="004905B4" w:rsidP="004905B4">
      <w:pPr>
        <w:jc w:val="both"/>
        <w:rPr>
          <w:rFonts w:ascii="Arial" w:hAnsi="Arial" w:cs="Arial"/>
          <w:b/>
        </w:rPr>
      </w:pPr>
    </w:p>
    <w:p w:rsidR="004905B4" w:rsidRPr="004905B4" w:rsidRDefault="004905B4" w:rsidP="004905B4">
      <w:pPr>
        <w:jc w:val="both"/>
        <w:rPr>
          <w:rFonts w:ascii="Arial" w:hAnsi="Arial" w:cs="Arial"/>
          <w:b/>
        </w:rPr>
      </w:pPr>
      <w:r w:rsidRPr="004905B4">
        <w:rPr>
          <w:rFonts w:ascii="Arial" w:hAnsi="Arial" w:cs="Arial"/>
          <w:b/>
        </w:rPr>
        <w:t>Ustalam skład komisji do wyceny inwentaryzacji:</w:t>
      </w:r>
    </w:p>
    <w:p w:rsidR="004905B4" w:rsidRPr="004905B4" w:rsidRDefault="004905B4" w:rsidP="004905B4">
      <w:pPr>
        <w:jc w:val="both"/>
        <w:rPr>
          <w:rFonts w:ascii="Arial" w:hAnsi="Arial" w:cs="Arial"/>
          <w:b/>
        </w:rPr>
      </w:pP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/>
        </w:rPr>
      </w:pPr>
      <w:r w:rsidRPr="004905B4">
        <w:rPr>
          <w:rFonts w:ascii="Arial" w:hAnsi="Arial" w:cs="Arial"/>
          <w:b/>
        </w:rPr>
        <w:t>1. Przewodniczący komisji: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Grażyna Wróbel</w:t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05B4">
        <w:rPr>
          <w:rFonts w:ascii="Arial" w:hAnsi="Arial" w:cs="Arial"/>
        </w:rPr>
        <w:t>………………………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/>
        </w:rPr>
      </w:pPr>
      <w:r w:rsidRPr="004905B4">
        <w:rPr>
          <w:rFonts w:ascii="Arial" w:hAnsi="Arial" w:cs="Arial"/>
          <w:b/>
        </w:rPr>
        <w:t>2. Z-ca przewodniczącego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  <w:r w:rsidRPr="004905B4">
        <w:rPr>
          <w:rFonts w:ascii="Arial" w:hAnsi="Arial" w:cs="Arial"/>
        </w:rPr>
        <w:t xml:space="preserve">    Krystyna Benisz</w:t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4905B4">
        <w:rPr>
          <w:rFonts w:ascii="Arial" w:hAnsi="Arial" w:cs="Arial"/>
        </w:rPr>
        <w:t>………………………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  <w:b/>
        </w:rPr>
      </w:pPr>
      <w:r w:rsidRPr="004905B4">
        <w:rPr>
          <w:rFonts w:ascii="Arial" w:hAnsi="Arial" w:cs="Arial"/>
          <w:b/>
        </w:rPr>
        <w:t>3. Członkowie: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  <w:r w:rsidRPr="004905B4">
        <w:rPr>
          <w:rFonts w:ascii="Arial" w:hAnsi="Arial" w:cs="Arial"/>
        </w:rPr>
        <w:t xml:space="preserve">     - Łucja </w:t>
      </w:r>
      <w:proofErr w:type="spellStart"/>
      <w:r w:rsidRPr="004905B4">
        <w:rPr>
          <w:rFonts w:ascii="Arial" w:hAnsi="Arial" w:cs="Arial"/>
        </w:rPr>
        <w:t>Dziamałek</w:t>
      </w:r>
      <w:proofErr w:type="spellEnd"/>
      <w:r w:rsidRPr="004905B4">
        <w:rPr>
          <w:rFonts w:ascii="Arial" w:hAnsi="Arial" w:cs="Arial"/>
        </w:rPr>
        <w:t xml:space="preserve">   </w:t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  <w:t>………………………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Dominika Ławicka</w:t>
      </w:r>
      <w:r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05B4">
        <w:rPr>
          <w:rFonts w:ascii="Arial" w:hAnsi="Arial" w:cs="Arial"/>
        </w:rPr>
        <w:t>………………………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  <w:r w:rsidRPr="004905B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- Olga Obremska</w:t>
      </w:r>
      <w:r w:rsidRPr="004905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  <w:t>………………………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Marlena Michalik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</w:r>
      <w:r w:rsidRPr="004905B4">
        <w:rPr>
          <w:rFonts w:ascii="Arial" w:hAnsi="Arial" w:cs="Arial"/>
        </w:rPr>
        <w:tab/>
        <w:t>………………………</w:t>
      </w: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</w:p>
    <w:p w:rsidR="004905B4" w:rsidRPr="004905B4" w:rsidRDefault="004905B4" w:rsidP="004905B4">
      <w:pPr>
        <w:spacing w:line="360" w:lineRule="auto"/>
        <w:jc w:val="both"/>
        <w:rPr>
          <w:rFonts w:ascii="Arial" w:hAnsi="Arial" w:cs="Arial"/>
        </w:rPr>
      </w:pPr>
      <w:r w:rsidRPr="004905B4">
        <w:rPr>
          <w:rFonts w:ascii="Arial" w:hAnsi="Arial" w:cs="Arial"/>
        </w:rPr>
        <w:t xml:space="preserve">Osoba odpowiedzialna za prowadzenie ksiąg inwentarzowych, która pozostaje do dyspozycji komisji – </w:t>
      </w:r>
      <w:r w:rsidRPr="004905B4">
        <w:rPr>
          <w:rFonts w:ascii="Arial" w:hAnsi="Arial" w:cs="Arial"/>
          <w:b/>
          <w:bCs/>
        </w:rPr>
        <w:t>pani Beata Smyczek.</w:t>
      </w:r>
    </w:p>
    <w:p w:rsidR="004905B4" w:rsidRPr="004905B4" w:rsidRDefault="004905B4" w:rsidP="00967FBC">
      <w:pPr>
        <w:rPr>
          <w:rFonts w:ascii="Arial" w:hAnsi="Arial" w:cs="Arial"/>
        </w:rPr>
      </w:pPr>
    </w:p>
    <w:sectPr w:rsidR="004905B4" w:rsidRPr="004905B4" w:rsidSect="0015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55C"/>
    <w:rsid w:val="000372D4"/>
    <w:rsid w:val="00090FF0"/>
    <w:rsid w:val="0009684D"/>
    <w:rsid w:val="0015426E"/>
    <w:rsid w:val="004905B4"/>
    <w:rsid w:val="008F455C"/>
    <w:rsid w:val="00967FBC"/>
    <w:rsid w:val="00A70F3F"/>
    <w:rsid w:val="00AD2411"/>
    <w:rsid w:val="00D1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55C"/>
    <w:pPr>
      <w:keepNext/>
      <w:jc w:val="center"/>
      <w:outlineLvl w:val="0"/>
    </w:pPr>
    <w:rPr>
      <w:b/>
      <w:color w:val="00008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55C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8F455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455C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55C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5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ekonomikrybn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Anita</cp:lastModifiedBy>
  <cp:revision>2</cp:revision>
  <dcterms:created xsi:type="dcterms:W3CDTF">2010-12-21T15:04:00Z</dcterms:created>
  <dcterms:modified xsi:type="dcterms:W3CDTF">2010-12-21T15:04:00Z</dcterms:modified>
</cp:coreProperties>
</file>